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4" w:rsidRDefault="002F2114" w:rsidP="002F2114">
      <w:pPr>
        <w:pStyle w:val="Bezodstpw"/>
        <w:jc w:val="center"/>
      </w:pPr>
      <w:bookmarkStart w:id="0" w:name="_GoBack"/>
      <w:bookmarkEnd w:id="0"/>
      <w:r w:rsidRPr="002F2114">
        <w:rPr>
          <w:b/>
          <w:sz w:val="24"/>
          <w:szCs w:val="24"/>
        </w:rPr>
        <w:t>DEKLARACJA – WNIOSEK O PRZYJĘCIE DZIECKA NA ZAJĘCIA do przedszkola w czasie czasowego ograniczenia funkcjonowania przedszkola Deklarujemy niniejszym i wnosimy o przyjęcie na zajęcia opiekuńcze naszego dziecka</w:t>
      </w:r>
      <w:r>
        <w:t xml:space="preserve"> </w:t>
      </w:r>
    </w:p>
    <w:p w:rsidR="002F2114" w:rsidRDefault="002F2114" w:rsidP="002F2114">
      <w:pPr>
        <w:pStyle w:val="Bezodstpw"/>
        <w:jc w:val="center"/>
      </w:pPr>
    </w:p>
    <w:p w:rsidR="002F2114" w:rsidRPr="002F2114" w:rsidRDefault="002F2114" w:rsidP="002F2114">
      <w:pPr>
        <w:pStyle w:val="Bezodstpw"/>
        <w:jc w:val="center"/>
        <w:rPr>
          <w:sz w:val="24"/>
          <w:szCs w:val="24"/>
        </w:rPr>
      </w:pPr>
      <w:r w:rsidRPr="002F2114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F2114" w:rsidRDefault="002F2114" w:rsidP="002F2114">
      <w:pPr>
        <w:pStyle w:val="Bezodstpw"/>
        <w:jc w:val="center"/>
        <w:rPr>
          <w:sz w:val="24"/>
          <w:szCs w:val="24"/>
        </w:rPr>
      </w:pPr>
      <w:r w:rsidRPr="002F2114">
        <w:rPr>
          <w:sz w:val="24"/>
          <w:szCs w:val="24"/>
        </w:rPr>
        <w:t>/imię, nazwisko/ uczę</w:t>
      </w:r>
      <w:r w:rsidRPr="002F2114">
        <w:rPr>
          <w:sz w:val="24"/>
          <w:szCs w:val="24"/>
        </w:rPr>
        <w:t>szczającego do Przedszkola Nr 20</w:t>
      </w:r>
    </w:p>
    <w:p w:rsidR="002F2114" w:rsidRPr="002F2114" w:rsidRDefault="002F2114" w:rsidP="002F2114">
      <w:pPr>
        <w:pStyle w:val="Bezodstpw"/>
        <w:jc w:val="center"/>
        <w:rPr>
          <w:sz w:val="24"/>
          <w:szCs w:val="24"/>
        </w:rPr>
      </w:pPr>
    </w:p>
    <w:p w:rsidR="002F2114" w:rsidRDefault="002F2114" w:rsidP="002F2114">
      <w:pPr>
        <w:pStyle w:val="Bezodstpw"/>
      </w:pPr>
      <w:r w:rsidRPr="002F2114">
        <w:t>Oświadczamy, że jesteśmy rodzicami, którzy nie mają możliwości pogodzenia pracy z opieką nad dzieckiem w domu, a tym samym zapewnienia mu sprawowania opieki we własnym zakresie.</w:t>
      </w:r>
    </w:p>
    <w:p w:rsidR="002F2114" w:rsidRDefault="002F2114" w:rsidP="002F2114">
      <w:pPr>
        <w:pStyle w:val="Bezodstpw"/>
      </w:pPr>
    </w:p>
    <w:p w:rsidR="002F2114" w:rsidRDefault="002F2114" w:rsidP="002F2114">
      <w:pPr>
        <w:pStyle w:val="Bezodstpw"/>
      </w:pPr>
      <w:r w:rsidRPr="002F2114">
        <w:t xml:space="preserve">Jesteśmy rodzicami, którzy: (podkreślić) </w:t>
      </w:r>
    </w:p>
    <w:p w:rsidR="002F2114" w:rsidRDefault="002F2114" w:rsidP="002F2114">
      <w:pPr>
        <w:pStyle w:val="Bezodstpw"/>
      </w:pPr>
    </w:p>
    <w:p w:rsidR="002F2114" w:rsidRDefault="002F2114" w:rsidP="002F2114">
      <w:pPr>
        <w:pStyle w:val="Bezodstpw"/>
      </w:pPr>
      <w:r w:rsidRPr="002F2114">
        <w:t xml:space="preserve">1. posiadają dziecko z orzeczeniem o potrzebie kształcenia specjalnego, </w:t>
      </w:r>
    </w:p>
    <w:p w:rsidR="002F2114" w:rsidRDefault="002F2114" w:rsidP="002F2114">
      <w:pPr>
        <w:pStyle w:val="Bezodstpw"/>
      </w:pPr>
    </w:p>
    <w:p w:rsidR="002F2114" w:rsidRDefault="002F2114" w:rsidP="002F2114">
      <w:pPr>
        <w:pStyle w:val="Bezodstpw"/>
      </w:pPr>
      <w:r w:rsidRPr="002F2114">
        <w:t xml:space="preserve">2. są zatrudnieni w: </w:t>
      </w:r>
    </w:p>
    <w:p w:rsidR="002F2114" w:rsidRDefault="002F2114" w:rsidP="002F2114">
      <w:pPr>
        <w:pStyle w:val="Bezodstpw"/>
      </w:pPr>
    </w:p>
    <w:p w:rsidR="002F2114" w:rsidRDefault="002F2114" w:rsidP="002F2114">
      <w:pPr>
        <w:pStyle w:val="Bezodstpw"/>
      </w:pPr>
      <w:r w:rsidRPr="002F2114">
        <w:t xml:space="preserve">a) podmiotach wykonujących działalność leczniczą, </w:t>
      </w:r>
    </w:p>
    <w:p w:rsidR="002F2114" w:rsidRDefault="002F2114" w:rsidP="002F2114">
      <w:pPr>
        <w:pStyle w:val="Bezodstpw"/>
      </w:pPr>
    </w:p>
    <w:p w:rsidR="002F2114" w:rsidRDefault="002F2114" w:rsidP="002F2114">
      <w:pPr>
        <w:pStyle w:val="Bezodstpw"/>
      </w:pPr>
      <w:r w:rsidRPr="002F2114">
        <w:t xml:space="preserve">b) realizują zadania dotyczące koordynacji ratownictwa medycznego, </w:t>
      </w:r>
    </w:p>
    <w:p w:rsidR="002F2114" w:rsidRDefault="002F2114" w:rsidP="002F2114">
      <w:pPr>
        <w:pStyle w:val="Bezodstpw"/>
      </w:pPr>
    </w:p>
    <w:p w:rsidR="002F2114" w:rsidRDefault="002F2114" w:rsidP="002F2114">
      <w:pPr>
        <w:pStyle w:val="Bezodstpw"/>
      </w:pPr>
      <w:r w:rsidRPr="002F2114">
        <w:t xml:space="preserve">c) realizują zadania publiczne w związku z zapobieganiem, przeciwdziałaniem i zwalczaniem COVID19, </w:t>
      </w:r>
    </w:p>
    <w:p w:rsidR="002F2114" w:rsidRDefault="002F2114" w:rsidP="002F2114">
      <w:pPr>
        <w:pStyle w:val="Bezodstpw"/>
      </w:pPr>
    </w:p>
    <w:p w:rsidR="002F2114" w:rsidRDefault="002F2114" w:rsidP="002F2114">
      <w:pPr>
        <w:pStyle w:val="Bezodstpw"/>
      </w:pPr>
      <w:r w:rsidRPr="002F2114">
        <w:t xml:space="preserve">d) pełnią służbę w jednostkach zapewniających bezpieczeństwo i porządek publiczny, </w:t>
      </w:r>
    </w:p>
    <w:p w:rsidR="002F2114" w:rsidRDefault="002F2114" w:rsidP="002F2114">
      <w:pPr>
        <w:pStyle w:val="Bezodstpw"/>
      </w:pPr>
    </w:p>
    <w:p w:rsidR="002F2114" w:rsidRDefault="002F2114" w:rsidP="002F2114">
      <w:pPr>
        <w:pStyle w:val="Bezodstpw"/>
      </w:pPr>
      <w:r w:rsidRPr="002F2114">
        <w:t xml:space="preserve">e) wykonują działania ratownicze, </w:t>
      </w:r>
    </w:p>
    <w:p w:rsidR="002F2114" w:rsidRDefault="002F2114" w:rsidP="002F2114">
      <w:pPr>
        <w:pStyle w:val="Bezodstpw"/>
      </w:pPr>
    </w:p>
    <w:p w:rsidR="002F2114" w:rsidRDefault="002F2114" w:rsidP="002F2114">
      <w:pPr>
        <w:pStyle w:val="Bezodstpw"/>
      </w:pPr>
      <w:r w:rsidRPr="002F2114">
        <w:t xml:space="preserve">f) są zatrudnieni w jednostkach organizacyjnych pomocy społecznej w rozumieniu art. 6 pkt 5 ustawy </w:t>
      </w:r>
    </w:p>
    <w:p w:rsidR="002F2114" w:rsidRDefault="002F2114" w:rsidP="002F2114">
      <w:pPr>
        <w:pStyle w:val="Bezodstpw"/>
      </w:pPr>
      <w:r w:rsidRPr="002F2114">
        <w:t xml:space="preserve">z dnia 12 marca 2004 r. o pomocy społecznej (Dz. U. z 2020 r. poz. 1876 i 2369), </w:t>
      </w:r>
    </w:p>
    <w:p w:rsidR="002F2114" w:rsidRDefault="002F2114" w:rsidP="002F2114">
      <w:pPr>
        <w:pStyle w:val="Bezodstpw"/>
      </w:pPr>
    </w:p>
    <w:p w:rsidR="002F2114" w:rsidRDefault="002F2114" w:rsidP="002F2114">
      <w:pPr>
        <w:pStyle w:val="Bezodstpw"/>
      </w:pPr>
      <w:r w:rsidRPr="002F2114">
        <w:t xml:space="preserve">g) są zatrudnieni w ogrzewalniach i noclegowniach, o których mowa w art. 48a ustawy z dnia 12 marca 2004 r. o pomocy społecznej, </w:t>
      </w:r>
    </w:p>
    <w:p w:rsidR="002F2114" w:rsidRDefault="002F2114" w:rsidP="002F2114">
      <w:pPr>
        <w:pStyle w:val="Bezodstpw"/>
      </w:pPr>
    </w:p>
    <w:p w:rsidR="002F2114" w:rsidRDefault="002F2114" w:rsidP="002F2114">
      <w:pPr>
        <w:pStyle w:val="Bezodstpw"/>
      </w:pPr>
      <w:r w:rsidRPr="002F2114">
        <w:t xml:space="preserve">h) są zatrudnieni w placówkach zapewniających całodobową opiekę osobom niepełnosprawnym, przewlekle chorym lub osobom w podeszłym wieku, o których mowa w art. 67 i art. 69 ustawy z dnia 12 marca 2004 r. o pomocy społecznej, </w:t>
      </w:r>
    </w:p>
    <w:p w:rsidR="002F2114" w:rsidRDefault="002F2114" w:rsidP="002F2114">
      <w:pPr>
        <w:pStyle w:val="Bezodstpw"/>
      </w:pPr>
    </w:p>
    <w:p w:rsidR="002F2114" w:rsidRDefault="002F2114" w:rsidP="002F2114">
      <w:pPr>
        <w:pStyle w:val="Bezodstpw"/>
      </w:pPr>
      <w:r w:rsidRPr="002F2114">
        <w:t>i) są zatrudnieni w placówkach opiekuńczo-wychowawczych, regionalnych placówkach opiekuńczo</w:t>
      </w:r>
      <w:r w:rsidRPr="002F2114">
        <w:t>-</w:t>
      </w:r>
      <w:r w:rsidRPr="002F2114">
        <w:t xml:space="preserve">terapeutycznych oraz w interwencyjnych ośrodkach </w:t>
      </w:r>
      <w:proofErr w:type="spellStart"/>
      <w:r w:rsidRPr="002F2114">
        <w:t>preadopcyjnych</w:t>
      </w:r>
      <w:proofErr w:type="spellEnd"/>
      <w:r w:rsidRPr="002F2114">
        <w:t xml:space="preserve">, </w:t>
      </w:r>
    </w:p>
    <w:p w:rsidR="002F2114" w:rsidRDefault="002F2114" w:rsidP="002F2114">
      <w:pPr>
        <w:pStyle w:val="Bezodstpw"/>
      </w:pPr>
    </w:p>
    <w:p w:rsidR="002F2114" w:rsidRDefault="002F2114" w:rsidP="002F2114">
      <w:pPr>
        <w:pStyle w:val="Bezodstpw"/>
      </w:pPr>
      <w:r w:rsidRPr="002F2114">
        <w:t>j) są zatrudnieni w formach opieki nad dziećmi w wieku do lat 3,</w:t>
      </w:r>
    </w:p>
    <w:p w:rsidR="002F2114" w:rsidRDefault="002F2114" w:rsidP="002F2114">
      <w:pPr>
        <w:pStyle w:val="Bezodstpw"/>
      </w:pPr>
    </w:p>
    <w:p w:rsidR="002F2114" w:rsidRDefault="002F2114" w:rsidP="002F2114">
      <w:pPr>
        <w:pStyle w:val="Bezodstpw"/>
      </w:pPr>
      <w:r w:rsidRPr="002F2114">
        <w:t xml:space="preserve">k) są zatrudnieni w jednostkach systemu oświaty, o których mowa w art. 2 ustawy z dnia 14 grudnia 2016 r. – Prawo oświatowe i realizują zadania na terenie tych jednostek </w:t>
      </w:r>
    </w:p>
    <w:p w:rsidR="002F2114" w:rsidRDefault="002F2114" w:rsidP="002F2114">
      <w:pPr>
        <w:pStyle w:val="Bezodstpw"/>
      </w:pPr>
    </w:p>
    <w:p w:rsidR="002F2114" w:rsidRDefault="002F2114" w:rsidP="002F2114">
      <w:pPr>
        <w:pStyle w:val="Bezodstpw"/>
      </w:pPr>
      <w:r w:rsidRPr="002F2114">
        <w:t xml:space="preserve">Oświadczamy, że w trakcie pobytu dziecka w przedszkolu wykonujemy obowiązki służbowe. </w:t>
      </w:r>
    </w:p>
    <w:p w:rsidR="002F2114" w:rsidRDefault="002F2114" w:rsidP="002F2114">
      <w:pPr>
        <w:pStyle w:val="Bezodstpw"/>
      </w:pPr>
    </w:p>
    <w:p w:rsidR="002F2114" w:rsidRDefault="002F2114" w:rsidP="002F2114">
      <w:pPr>
        <w:pStyle w:val="Bezodstpw"/>
      </w:pPr>
      <w:r w:rsidRPr="002F2114">
        <w:t xml:space="preserve">Oświadczamy, że dziecko, które będzie korzystało z zajęć opiekuńczych jest obecnie zdrowe, a nikt z najbliższego otoczenia dziecka nie jest objęty kwarantanną/izolacją domową/. </w:t>
      </w:r>
    </w:p>
    <w:p w:rsidR="002F2114" w:rsidRDefault="002F2114" w:rsidP="002F2114">
      <w:pPr>
        <w:pStyle w:val="Bezodstpw"/>
      </w:pPr>
    </w:p>
    <w:p w:rsidR="002F2114" w:rsidRDefault="002F2114" w:rsidP="002F2114">
      <w:pPr>
        <w:pStyle w:val="Bezodstpw"/>
      </w:pPr>
      <w:r>
        <w:t>……………………………………………………………</w:t>
      </w:r>
    </w:p>
    <w:p w:rsidR="00FB5153" w:rsidRPr="002F2114" w:rsidRDefault="002F2114" w:rsidP="002F2114">
      <w:pPr>
        <w:pStyle w:val="Bezodstpw"/>
      </w:pPr>
      <w:r w:rsidRPr="002F2114">
        <w:t>Podpisy rodziców</w:t>
      </w:r>
    </w:p>
    <w:sectPr w:rsidR="00FB5153" w:rsidRPr="002F2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14"/>
    <w:rsid w:val="002F2114"/>
    <w:rsid w:val="00F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1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2021-03-28T08:29:00Z</dcterms:created>
  <dcterms:modified xsi:type="dcterms:W3CDTF">2021-03-28T08:37:00Z</dcterms:modified>
</cp:coreProperties>
</file>